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336A6" w14:paraId="27653EBF" w14:textId="77777777" w:rsidTr="00A336A6">
        <w:tc>
          <w:tcPr>
            <w:tcW w:w="2336" w:type="dxa"/>
          </w:tcPr>
          <w:p w14:paraId="5A5DD8D5" w14:textId="39D608ED" w:rsidR="00A336A6" w:rsidRDefault="00A336A6">
            <w:r>
              <w:t>Предмет</w:t>
            </w:r>
          </w:p>
        </w:tc>
        <w:tc>
          <w:tcPr>
            <w:tcW w:w="2336" w:type="dxa"/>
          </w:tcPr>
          <w:p w14:paraId="5D54496E" w14:textId="0B93BBBF" w:rsidR="00A336A6" w:rsidRDefault="00A336A6">
            <w:r>
              <w:t>1А</w:t>
            </w:r>
          </w:p>
        </w:tc>
        <w:tc>
          <w:tcPr>
            <w:tcW w:w="2336" w:type="dxa"/>
          </w:tcPr>
          <w:p w14:paraId="0591E9F0" w14:textId="492D042A" w:rsidR="00A336A6" w:rsidRDefault="00A336A6">
            <w:r>
              <w:t>1Б</w:t>
            </w:r>
          </w:p>
        </w:tc>
        <w:tc>
          <w:tcPr>
            <w:tcW w:w="2337" w:type="dxa"/>
          </w:tcPr>
          <w:p w14:paraId="49C86205" w14:textId="72FD7AB4" w:rsidR="00A336A6" w:rsidRDefault="00A336A6">
            <w:r>
              <w:t>1В</w:t>
            </w:r>
          </w:p>
        </w:tc>
      </w:tr>
      <w:tr w:rsidR="00A336A6" w14:paraId="35913F95" w14:textId="77777777" w:rsidTr="00A336A6">
        <w:tc>
          <w:tcPr>
            <w:tcW w:w="2336" w:type="dxa"/>
          </w:tcPr>
          <w:p w14:paraId="7DA3BBA9" w14:textId="5623814F" w:rsidR="00C65FAD" w:rsidRDefault="00C65FAD" w:rsidP="00C65FAD">
            <w:r>
              <w:t xml:space="preserve">Математика </w:t>
            </w:r>
          </w:p>
          <w:p w14:paraId="7224F28F" w14:textId="6829B777" w:rsidR="00A336A6" w:rsidRDefault="00A336A6" w:rsidP="00C65FAD"/>
        </w:tc>
        <w:tc>
          <w:tcPr>
            <w:tcW w:w="2336" w:type="dxa"/>
          </w:tcPr>
          <w:p w14:paraId="2B249D0D" w14:textId="77777777" w:rsidR="00C65FAD" w:rsidRDefault="00C65FAD" w:rsidP="00C65FAD">
            <w:r>
              <w:t>стр.65 №7, стр. 81 №5.</w:t>
            </w:r>
          </w:p>
          <w:p w14:paraId="0E7A5B9A" w14:textId="77777777" w:rsidR="00A336A6" w:rsidRDefault="00A336A6"/>
        </w:tc>
        <w:tc>
          <w:tcPr>
            <w:tcW w:w="2336" w:type="dxa"/>
          </w:tcPr>
          <w:p w14:paraId="0718DBF8" w14:textId="3DE8C561" w:rsidR="00A336A6" w:rsidRDefault="004222B4">
            <w:r w:rsidRPr="004222B4">
              <w:t>учебник Математика часть1, страница 116 №1 (решить примеры)</w:t>
            </w:r>
          </w:p>
        </w:tc>
        <w:tc>
          <w:tcPr>
            <w:tcW w:w="2337" w:type="dxa"/>
          </w:tcPr>
          <w:p w14:paraId="5FBB7556" w14:textId="3375B282" w:rsidR="00A336A6" w:rsidRDefault="0096307C">
            <w:r>
              <w:t>-</w:t>
            </w:r>
          </w:p>
        </w:tc>
      </w:tr>
      <w:tr w:rsidR="00A336A6" w14:paraId="4DAD1493" w14:textId="77777777" w:rsidTr="00A336A6">
        <w:tc>
          <w:tcPr>
            <w:tcW w:w="2336" w:type="dxa"/>
          </w:tcPr>
          <w:p w14:paraId="2040FAB7" w14:textId="3C4A32CF" w:rsidR="00A336A6" w:rsidRDefault="00C65FAD" w:rsidP="00C65FAD">
            <w:r>
              <w:t>Русский язык</w:t>
            </w:r>
          </w:p>
        </w:tc>
        <w:tc>
          <w:tcPr>
            <w:tcW w:w="2336" w:type="dxa"/>
          </w:tcPr>
          <w:p w14:paraId="6EA06F65" w14:textId="77777777" w:rsidR="00C65FAD" w:rsidRDefault="00C65FAD" w:rsidP="00C65FAD">
            <w:r>
              <w:t>тренироваться в рабочей тетради прописывать буквы Д и Т.</w:t>
            </w:r>
          </w:p>
          <w:p w14:paraId="77DF122C" w14:textId="77777777" w:rsidR="00A336A6" w:rsidRDefault="00A336A6"/>
        </w:tc>
        <w:tc>
          <w:tcPr>
            <w:tcW w:w="2336" w:type="dxa"/>
          </w:tcPr>
          <w:p w14:paraId="43C91E11" w14:textId="3948CA62" w:rsidR="00A336A6" w:rsidRDefault="00B53690">
            <w:r w:rsidRPr="00B53690">
              <w:t>Пропись№2, страница 58 (собрать из данных слов предложения, записать их, подчеркнуть начало и конец предложения)</w:t>
            </w:r>
          </w:p>
        </w:tc>
        <w:tc>
          <w:tcPr>
            <w:tcW w:w="2337" w:type="dxa"/>
          </w:tcPr>
          <w:p w14:paraId="1593443A" w14:textId="454E006A" w:rsidR="00A336A6" w:rsidRDefault="0096307C">
            <w:r>
              <w:t>-</w:t>
            </w:r>
          </w:p>
        </w:tc>
      </w:tr>
      <w:tr w:rsidR="00A336A6" w14:paraId="229EA493" w14:textId="77777777" w:rsidTr="00A336A6">
        <w:tc>
          <w:tcPr>
            <w:tcW w:w="2336" w:type="dxa"/>
          </w:tcPr>
          <w:p w14:paraId="03FB2B64" w14:textId="544F48D5" w:rsidR="00A336A6" w:rsidRDefault="00C65FAD">
            <w:r>
              <w:t xml:space="preserve">Литературное чтение </w:t>
            </w:r>
          </w:p>
        </w:tc>
        <w:tc>
          <w:tcPr>
            <w:tcW w:w="2336" w:type="dxa"/>
          </w:tcPr>
          <w:p w14:paraId="55BC4297" w14:textId="00A9ECEC" w:rsidR="00A336A6" w:rsidRDefault="00C65FAD">
            <w:r>
              <w:t>букварь стр. 105 (прочитать слова), 106 (прочитать слова, меняя одну букву)</w:t>
            </w:r>
          </w:p>
        </w:tc>
        <w:tc>
          <w:tcPr>
            <w:tcW w:w="2336" w:type="dxa"/>
          </w:tcPr>
          <w:p w14:paraId="32537B97" w14:textId="71489AE0" w:rsidR="00A336A6" w:rsidRDefault="002A2332">
            <w:r w:rsidRPr="002A2332">
              <w:t>Букварь часть 1, страница 105 - 106 (читать). Для читающих учащихся - страница 107-108 (читать рассказ)</w:t>
            </w:r>
          </w:p>
        </w:tc>
        <w:tc>
          <w:tcPr>
            <w:tcW w:w="2337" w:type="dxa"/>
          </w:tcPr>
          <w:p w14:paraId="47B91670" w14:textId="5C72BE85" w:rsidR="00A336A6" w:rsidRDefault="0096307C">
            <w:r>
              <w:t>-</w:t>
            </w:r>
          </w:p>
        </w:tc>
      </w:tr>
      <w:tr w:rsidR="00A336A6" w14:paraId="106DD2F0" w14:textId="77777777" w:rsidTr="00A336A6">
        <w:tc>
          <w:tcPr>
            <w:tcW w:w="2336" w:type="dxa"/>
          </w:tcPr>
          <w:p w14:paraId="3B1C65BB" w14:textId="77777777" w:rsidR="00A336A6" w:rsidRDefault="00A336A6"/>
        </w:tc>
        <w:tc>
          <w:tcPr>
            <w:tcW w:w="2336" w:type="dxa"/>
          </w:tcPr>
          <w:p w14:paraId="4B7797F7" w14:textId="77777777" w:rsidR="00A336A6" w:rsidRDefault="00A336A6"/>
        </w:tc>
        <w:tc>
          <w:tcPr>
            <w:tcW w:w="2336" w:type="dxa"/>
          </w:tcPr>
          <w:p w14:paraId="460DC130" w14:textId="77777777" w:rsidR="00A336A6" w:rsidRDefault="00A336A6"/>
        </w:tc>
        <w:tc>
          <w:tcPr>
            <w:tcW w:w="2337" w:type="dxa"/>
          </w:tcPr>
          <w:p w14:paraId="18B91BD7" w14:textId="77777777" w:rsidR="00A336A6" w:rsidRDefault="00A336A6"/>
        </w:tc>
      </w:tr>
      <w:tr w:rsidR="00A336A6" w14:paraId="38100D8A" w14:textId="77777777" w:rsidTr="00A336A6">
        <w:tc>
          <w:tcPr>
            <w:tcW w:w="2336" w:type="dxa"/>
          </w:tcPr>
          <w:p w14:paraId="6041EDC5" w14:textId="77777777" w:rsidR="00A336A6" w:rsidRDefault="00A336A6"/>
        </w:tc>
        <w:tc>
          <w:tcPr>
            <w:tcW w:w="2336" w:type="dxa"/>
          </w:tcPr>
          <w:p w14:paraId="5C4B7B54" w14:textId="77777777" w:rsidR="00A336A6" w:rsidRDefault="00A336A6"/>
        </w:tc>
        <w:tc>
          <w:tcPr>
            <w:tcW w:w="2336" w:type="dxa"/>
          </w:tcPr>
          <w:p w14:paraId="56C71A69" w14:textId="77777777" w:rsidR="00A336A6" w:rsidRDefault="00A336A6"/>
        </w:tc>
        <w:tc>
          <w:tcPr>
            <w:tcW w:w="2337" w:type="dxa"/>
          </w:tcPr>
          <w:p w14:paraId="2F4D0044" w14:textId="77777777" w:rsidR="00A336A6" w:rsidRDefault="00A336A6"/>
        </w:tc>
      </w:tr>
      <w:tr w:rsidR="00A336A6" w14:paraId="516856F3" w14:textId="77777777" w:rsidTr="00A336A6">
        <w:tc>
          <w:tcPr>
            <w:tcW w:w="2336" w:type="dxa"/>
          </w:tcPr>
          <w:p w14:paraId="5AE442FE" w14:textId="77777777" w:rsidR="00A336A6" w:rsidRDefault="00A336A6"/>
        </w:tc>
        <w:tc>
          <w:tcPr>
            <w:tcW w:w="2336" w:type="dxa"/>
          </w:tcPr>
          <w:p w14:paraId="01EAFEA4" w14:textId="77777777" w:rsidR="00A336A6" w:rsidRDefault="00A336A6"/>
        </w:tc>
        <w:tc>
          <w:tcPr>
            <w:tcW w:w="2336" w:type="dxa"/>
          </w:tcPr>
          <w:p w14:paraId="2F37906D" w14:textId="77777777" w:rsidR="00A336A6" w:rsidRDefault="00A336A6"/>
        </w:tc>
        <w:tc>
          <w:tcPr>
            <w:tcW w:w="2337" w:type="dxa"/>
          </w:tcPr>
          <w:p w14:paraId="01AC7DF2" w14:textId="77777777" w:rsidR="00A336A6" w:rsidRDefault="00A336A6"/>
        </w:tc>
      </w:tr>
      <w:tr w:rsidR="00A336A6" w14:paraId="1BEDE19F" w14:textId="77777777" w:rsidTr="00A336A6">
        <w:tc>
          <w:tcPr>
            <w:tcW w:w="2336" w:type="dxa"/>
          </w:tcPr>
          <w:p w14:paraId="2ADC7E4D" w14:textId="77777777" w:rsidR="00A336A6" w:rsidRDefault="00A336A6"/>
        </w:tc>
        <w:tc>
          <w:tcPr>
            <w:tcW w:w="2336" w:type="dxa"/>
          </w:tcPr>
          <w:p w14:paraId="67E6082B" w14:textId="77777777" w:rsidR="00A336A6" w:rsidRDefault="00A336A6"/>
        </w:tc>
        <w:tc>
          <w:tcPr>
            <w:tcW w:w="2336" w:type="dxa"/>
          </w:tcPr>
          <w:p w14:paraId="7ED43C4C" w14:textId="77777777" w:rsidR="00A336A6" w:rsidRDefault="00A336A6"/>
        </w:tc>
        <w:tc>
          <w:tcPr>
            <w:tcW w:w="2337" w:type="dxa"/>
          </w:tcPr>
          <w:p w14:paraId="2F1A3848" w14:textId="77777777" w:rsidR="00A336A6" w:rsidRDefault="00A336A6"/>
        </w:tc>
      </w:tr>
    </w:tbl>
    <w:p w14:paraId="49576A22" w14:textId="77777777" w:rsidR="0006730D" w:rsidRDefault="0006730D"/>
    <w:sectPr w:rsidR="00067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B0"/>
    <w:rsid w:val="0006730D"/>
    <w:rsid w:val="002A2332"/>
    <w:rsid w:val="004222B4"/>
    <w:rsid w:val="008F51B0"/>
    <w:rsid w:val="0096307C"/>
    <w:rsid w:val="00A336A6"/>
    <w:rsid w:val="00B53690"/>
    <w:rsid w:val="00C6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64D6"/>
  <w15:chartTrackingRefBased/>
  <w15:docId w15:val="{1A643183-5B39-440C-893F-2EF29F60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7</cp:revision>
  <dcterms:created xsi:type="dcterms:W3CDTF">2022-11-28T03:46:00Z</dcterms:created>
  <dcterms:modified xsi:type="dcterms:W3CDTF">2022-11-28T03:50:00Z</dcterms:modified>
</cp:coreProperties>
</file>